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416" w:rsidRPr="00185416" w:rsidRDefault="00185416" w:rsidP="00185416">
      <w:pPr>
        <w:pStyle w:val="NormalWeb"/>
        <w:spacing w:before="0" w:beforeAutospacing="0" w:after="0" w:afterAutospacing="0"/>
        <w:jc w:val="center"/>
        <w:rPr>
          <w:sz w:val="18"/>
          <w:szCs w:val="19"/>
        </w:rPr>
      </w:pPr>
      <w:bookmarkStart w:id="0" w:name="_GoBack"/>
      <w:r w:rsidRPr="00185416">
        <w:rPr>
          <w:rFonts w:ascii="Times New Roman" w:hAnsi="Times New Roman" w:cs="Times New Roman"/>
          <w:b/>
          <w:bCs/>
          <w:sz w:val="24"/>
          <w:szCs w:val="28"/>
        </w:rPr>
        <w:t xml:space="preserve">14 Migrant Workers </w:t>
      </w:r>
      <w:bookmarkEnd w:id="0"/>
      <w:r w:rsidRPr="00185416">
        <w:rPr>
          <w:rFonts w:ascii="Times New Roman" w:hAnsi="Times New Roman" w:cs="Times New Roman"/>
          <w:b/>
          <w:bCs/>
          <w:sz w:val="24"/>
          <w:szCs w:val="28"/>
        </w:rPr>
        <w:t>from Myanmar Alleging Rights Abuses at Thai Poultry Farm to be Arrested on Criminal Defamation Charges Despite Increasing International Outcry</w:t>
      </w:r>
    </w:p>
    <w:p w:rsidR="00185416" w:rsidRPr="00185416" w:rsidRDefault="00185416" w:rsidP="00185416">
      <w:pPr>
        <w:rPr>
          <w:sz w:val="20"/>
        </w:rPr>
      </w:pPr>
    </w:p>
    <w:p w:rsidR="00185416" w:rsidRPr="00185416" w:rsidRDefault="00185416" w:rsidP="00185416">
      <w:pPr>
        <w:pStyle w:val="NormalWeb"/>
        <w:spacing w:before="0" w:beforeAutospacing="0" w:after="0" w:afterAutospacing="0"/>
        <w:jc w:val="both"/>
        <w:rPr>
          <w:sz w:val="18"/>
          <w:szCs w:val="19"/>
        </w:rPr>
      </w:pPr>
      <w:r w:rsidRPr="00185416">
        <w:rPr>
          <w:rFonts w:ascii="Times New Roman" w:hAnsi="Times New Roman" w:cs="Times New Roman"/>
          <w:szCs w:val="24"/>
        </w:rPr>
        <w:t>Today (4th Oct) at 10am (GMT+7), Don Muang Magistrate's Court in Bangkok, Thailand has scheduled for the indictment on two separate criminal charges of 14 migrant workers from Myanmar embroiled in a</w:t>
      </w:r>
      <w:hyperlink r:id="rId4" w:tgtFrame="_blank" w:history="1">
        <w:r w:rsidRPr="00185416">
          <w:rPr>
            <w:rStyle w:val="Hyperlink"/>
            <w:rFonts w:ascii="Times New Roman" w:hAnsi="Times New Roman" w:cs="Times New Roman"/>
            <w:color w:val="222222"/>
            <w:szCs w:val="24"/>
          </w:rPr>
          <w:t xml:space="preserve"> </w:t>
        </w:r>
        <w:r w:rsidRPr="00185416">
          <w:rPr>
            <w:rStyle w:val="Hyperlink"/>
            <w:rFonts w:ascii="Times New Roman" w:hAnsi="Times New Roman" w:cs="Times New Roman"/>
            <w:szCs w:val="24"/>
          </w:rPr>
          <w:t>landmark case</w:t>
        </w:r>
      </w:hyperlink>
      <w:r w:rsidRPr="00185416">
        <w:rPr>
          <w:rFonts w:ascii="Times New Roman" w:hAnsi="Times New Roman" w:cs="Times New Roman"/>
          <w:szCs w:val="24"/>
        </w:rPr>
        <w:t xml:space="preserve"> in which the workers</w:t>
      </w:r>
      <w:hyperlink r:id="rId5" w:tgtFrame="_blank" w:history="1">
        <w:r w:rsidRPr="00185416">
          <w:rPr>
            <w:rStyle w:val="Hyperlink"/>
            <w:rFonts w:ascii="Times New Roman" w:hAnsi="Times New Roman" w:cs="Times New Roman"/>
            <w:color w:val="222222"/>
            <w:szCs w:val="24"/>
          </w:rPr>
          <w:t xml:space="preserve"> </w:t>
        </w:r>
        <w:r w:rsidRPr="00185416">
          <w:rPr>
            <w:rStyle w:val="Hyperlink"/>
            <w:rFonts w:ascii="Times New Roman" w:hAnsi="Times New Roman" w:cs="Times New Roman"/>
            <w:szCs w:val="24"/>
          </w:rPr>
          <w:t xml:space="preserve">alleged forced </w:t>
        </w:r>
        <w:proofErr w:type="spellStart"/>
        <w:r w:rsidRPr="00185416">
          <w:rPr>
            <w:rStyle w:val="Hyperlink"/>
            <w:rFonts w:ascii="Times New Roman" w:hAnsi="Times New Roman" w:cs="Times New Roman"/>
            <w:szCs w:val="24"/>
          </w:rPr>
          <w:t>labour</w:t>
        </w:r>
        <w:proofErr w:type="spellEnd"/>
      </w:hyperlink>
      <w:r w:rsidRPr="00185416">
        <w:rPr>
          <w:rFonts w:ascii="Times New Roman" w:hAnsi="Times New Roman" w:cs="Times New Roman"/>
          <w:szCs w:val="24"/>
        </w:rPr>
        <w:t xml:space="preserve"> and other rights violations at </w:t>
      </w:r>
      <w:proofErr w:type="spellStart"/>
      <w:r w:rsidRPr="00185416">
        <w:rPr>
          <w:rFonts w:ascii="Times New Roman" w:hAnsi="Times New Roman" w:cs="Times New Roman"/>
          <w:szCs w:val="24"/>
        </w:rPr>
        <w:t>Thammakaset</w:t>
      </w:r>
      <w:proofErr w:type="spellEnd"/>
      <w:r w:rsidRPr="00185416">
        <w:rPr>
          <w:rFonts w:ascii="Times New Roman" w:hAnsi="Times New Roman" w:cs="Times New Roman"/>
          <w:szCs w:val="24"/>
        </w:rPr>
        <w:t xml:space="preserve"> 2 poultry farm in </w:t>
      </w:r>
      <w:proofErr w:type="spellStart"/>
      <w:r w:rsidRPr="00185416">
        <w:rPr>
          <w:rFonts w:ascii="Times New Roman" w:hAnsi="Times New Roman" w:cs="Times New Roman"/>
          <w:szCs w:val="24"/>
        </w:rPr>
        <w:t>Lopburi</w:t>
      </w:r>
      <w:proofErr w:type="spellEnd"/>
      <w:r w:rsidRPr="00185416">
        <w:rPr>
          <w:rFonts w:ascii="Times New Roman" w:hAnsi="Times New Roman" w:cs="Times New Roman"/>
          <w:szCs w:val="24"/>
        </w:rPr>
        <w:t xml:space="preserve"> Province of Central Thailand </w:t>
      </w:r>
    </w:p>
    <w:p w:rsidR="00185416" w:rsidRPr="00185416" w:rsidRDefault="00185416" w:rsidP="00185416">
      <w:pPr>
        <w:rPr>
          <w:sz w:val="20"/>
        </w:rPr>
      </w:pPr>
    </w:p>
    <w:p w:rsidR="00185416" w:rsidRPr="00185416" w:rsidRDefault="00185416" w:rsidP="00185416">
      <w:pPr>
        <w:pStyle w:val="NormalWeb"/>
        <w:spacing w:before="0" w:beforeAutospacing="0" w:after="0" w:afterAutospacing="0"/>
        <w:jc w:val="both"/>
        <w:rPr>
          <w:sz w:val="18"/>
          <w:szCs w:val="19"/>
        </w:rPr>
      </w:pPr>
      <w:hyperlink r:id="rId6" w:tgtFrame="_blank" w:history="1">
        <w:proofErr w:type="spellStart"/>
        <w:r w:rsidRPr="00185416">
          <w:rPr>
            <w:rStyle w:val="Hyperlink"/>
            <w:rFonts w:ascii="Times New Roman" w:hAnsi="Times New Roman" w:cs="Times New Roman"/>
            <w:szCs w:val="24"/>
          </w:rPr>
          <w:t>Thammakaset</w:t>
        </w:r>
        <w:proofErr w:type="spellEnd"/>
        <w:r w:rsidRPr="00185416">
          <w:rPr>
            <w:rStyle w:val="Hyperlink"/>
            <w:rFonts w:ascii="Times New Roman" w:hAnsi="Times New Roman" w:cs="Times New Roman"/>
            <w:szCs w:val="24"/>
          </w:rPr>
          <w:t xml:space="preserve"> Company Ltd. filed criminal prosecutions</w:t>
        </w:r>
      </w:hyperlink>
      <w:r w:rsidRPr="00185416">
        <w:rPr>
          <w:rFonts w:ascii="Times New Roman" w:hAnsi="Times New Roman" w:cs="Times New Roman"/>
          <w:szCs w:val="24"/>
        </w:rPr>
        <w:t xml:space="preserve"> against the 14 workers in October 2016, alleging offences of</w:t>
      </w:r>
      <w:hyperlink r:id="rId7" w:tgtFrame="_blank" w:history="1">
        <w:r w:rsidRPr="00185416">
          <w:rPr>
            <w:rStyle w:val="Hyperlink"/>
            <w:rFonts w:ascii="Times New Roman" w:hAnsi="Times New Roman" w:cs="Times New Roman"/>
            <w:color w:val="222222"/>
            <w:szCs w:val="24"/>
          </w:rPr>
          <w:t xml:space="preserve"> </w:t>
        </w:r>
        <w:r w:rsidRPr="00185416">
          <w:rPr>
            <w:rStyle w:val="Hyperlink"/>
            <w:rFonts w:ascii="Times New Roman" w:hAnsi="Times New Roman" w:cs="Times New Roman"/>
            <w:szCs w:val="24"/>
          </w:rPr>
          <w:t>criminal defamation</w:t>
        </w:r>
      </w:hyperlink>
      <w:r w:rsidRPr="00185416">
        <w:rPr>
          <w:rFonts w:ascii="Times New Roman" w:hAnsi="Times New Roman" w:cs="Times New Roman"/>
          <w:szCs w:val="24"/>
        </w:rPr>
        <w:t xml:space="preserve"> and also giving false information to public officials in relation to the worker’s complaint in July 2016 to the National Human Rights Commission of Thailand (NHRCT). This complaint concerned alleged abuse at the Farm and the worker’s failure to receive an adequate remedy. If found guilty of these two offenses, under sections 137 and 326 of the Thai Criminal Code, the workers could be imprisoned for up to one and half years and/or fined up to 21, 000 Thai Baht (US$628).</w:t>
      </w:r>
    </w:p>
    <w:p w:rsidR="00185416" w:rsidRPr="00185416" w:rsidRDefault="00185416" w:rsidP="00185416">
      <w:pPr>
        <w:rPr>
          <w:sz w:val="20"/>
        </w:rPr>
      </w:pPr>
    </w:p>
    <w:p w:rsidR="00185416" w:rsidRPr="00185416" w:rsidRDefault="00185416" w:rsidP="00185416">
      <w:pPr>
        <w:pStyle w:val="NormalWeb"/>
        <w:spacing w:before="0" w:beforeAutospacing="0" w:after="0" w:afterAutospacing="0"/>
        <w:jc w:val="both"/>
        <w:rPr>
          <w:sz w:val="18"/>
          <w:szCs w:val="19"/>
        </w:rPr>
      </w:pPr>
      <w:r w:rsidRPr="00185416">
        <w:rPr>
          <w:rFonts w:ascii="Times New Roman" w:hAnsi="Times New Roman" w:cs="Times New Roman"/>
          <w:szCs w:val="24"/>
        </w:rPr>
        <w:t>As best practice in accordance with the</w:t>
      </w:r>
      <w:hyperlink r:id="rId8" w:tgtFrame="_blank" w:history="1">
        <w:r w:rsidRPr="00185416">
          <w:rPr>
            <w:rStyle w:val="Hyperlink"/>
            <w:rFonts w:ascii="Times New Roman" w:hAnsi="Times New Roman" w:cs="Times New Roman"/>
            <w:color w:val="222222"/>
            <w:szCs w:val="24"/>
          </w:rPr>
          <w:t xml:space="preserve"> </w:t>
        </w:r>
        <w:r w:rsidRPr="00185416">
          <w:rPr>
            <w:rStyle w:val="Hyperlink"/>
            <w:rFonts w:ascii="Times New Roman" w:hAnsi="Times New Roman" w:cs="Times New Roman"/>
            <w:szCs w:val="24"/>
          </w:rPr>
          <w:t>United Nation's Guiding Principles on Business and Human Rights</w:t>
        </w:r>
      </w:hyperlink>
      <w:r w:rsidRPr="00185416">
        <w:rPr>
          <w:rFonts w:ascii="Times New Roman" w:hAnsi="Times New Roman" w:cs="Times New Roman"/>
          <w:szCs w:val="24"/>
          <w:u w:val="single"/>
        </w:rPr>
        <w:t xml:space="preserve"> (UNGP on BHR)</w:t>
      </w:r>
      <w:r w:rsidRPr="00185416">
        <w:rPr>
          <w:rFonts w:ascii="Times New Roman" w:hAnsi="Times New Roman" w:cs="Times New Roman"/>
          <w:szCs w:val="24"/>
        </w:rPr>
        <w:t>, two Nordic poultry importers and a Thai poultry exporter will cover bail costs for the 14 workers up to €15,000 (588, 000 Thai Baht). Following arrest, indictment and pleas of not guilty at today's court hearing, this contribution should ensure the workers are immediately released temporarily from detention on bail pending a full criminal trial, with potential additional conditions on freedom of movement overseas imposed by the Court. The full trial of the workers is expected to commence in November 2017.</w:t>
      </w:r>
    </w:p>
    <w:p w:rsidR="00185416" w:rsidRPr="00185416" w:rsidRDefault="00185416" w:rsidP="00185416">
      <w:pPr>
        <w:rPr>
          <w:sz w:val="20"/>
        </w:rPr>
      </w:pPr>
    </w:p>
    <w:p w:rsidR="00185416" w:rsidRPr="00185416" w:rsidRDefault="00185416" w:rsidP="00185416">
      <w:pPr>
        <w:pStyle w:val="NormalWeb"/>
        <w:spacing w:before="0" w:beforeAutospacing="0" w:after="0" w:afterAutospacing="0"/>
        <w:jc w:val="both"/>
        <w:rPr>
          <w:sz w:val="18"/>
          <w:szCs w:val="19"/>
        </w:rPr>
      </w:pPr>
      <w:r w:rsidRPr="00185416">
        <w:rPr>
          <w:rFonts w:ascii="Times New Roman" w:hAnsi="Times New Roman" w:cs="Times New Roman"/>
          <w:szCs w:val="24"/>
        </w:rPr>
        <w:t>Previously on 14th September 2017, Thailand's Supreme Court</w:t>
      </w:r>
      <w:hyperlink r:id="rId9" w:tgtFrame="_blank" w:history="1">
        <w:r w:rsidRPr="00185416">
          <w:rPr>
            <w:rStyle w:val="Hyperlink"/>
            <w:rFonts w:ascii="Times New Roman" w:hAnsi="Times New Roman" w:cs="Times New Roman"/>
            <w:color w:val="222222"/>
            <w:szCs w:val="24"/>
          </w:rPr>
          <w:t xml:space="preserve"> </w:t>
        </w:r>
        <w:r w:rsidRPr="00185416">
          <w:rPr>
            <w:rStyle w:val="Hyperlink"/>
            <w:rFonts w:ascii="Times New Roman" w:hAnsi="Times New Roman" w:cs="Times New Roman"/>
            <w:szCs w:val="24"/>
          </w:rPr>
          <w:t xml:space="preserve">dismissed </w:t>
        </w:r>
        <w:proofErr w:type="spellStart"/>
        <w:r w:rsidRPr="00185416">
          <w:rPr>
            <w:rStyle w:val="Hyperlink"/>
            <w:rFonts w:ascii="Times New Roman" w:hAnsi="Times New Roman" w:cs="Times New Roman"/>
            <w:szCs w:val="24"/>
          </w:rPr>
          <w:t>Thammakaset’s</w:t>
        </w:r>
        <w:proofErr w:type="spellEnd"/>
        <w:r w:rsidRPr="00185416">
          <w:rPr>
            <w:rStyle w:val="Hyperlink"/>
            <w:rFonts w:ascii="Times New Roman" w:hAnsi="Times New Roman" w:cs="Times New Roman"/>
            <w:szCs w:val="24"/>
          </w:rPr>
          <w:t xml:space="preserve"> second and final appeal</w:t>
        </w:r>
      </w:hyperlink>
      <w:r w:rsidRPr="00185416">
        <w:rPr>
          <w:rFonts w:ascii="Times New Roman" w:hAnsi="Times New Roman" w:cs="Times New Roman"/>
          <w:color w:val="1155CC"/>
          <w:szCs w:val="24"/>
          <w:u w:val="single"/>
        </w:rPr>
        <w:t xml:space="preserve"> </w:t>
      </w:r>
      <w:r w:rsidRPr="00185416">
        <w:rPr>
          <w:rFonts w:ascii="Times New Roman" w:hAnsi="Times New Roman" w:cs="Times New Roman"/>
          <w:szCs w:val="24"/>
        </w:rPr>
        <w:t>requesting overturning of a 1</w:t>
      </w:r>
      <w:r w:rsidRPr="00185416">
        <w:rPr>
          <w:rFonts w:ascii="Times New Roman" w:hAnsi="Times New Roman" w:cs="Times New Roman"/>
          <w:sz w:val="12"/>
          <w:szCs w:val="14"/>
          <w:vertAlign w:val="superscript"/>
        </w:rPr>
        <w:t>st</w:t>
      </w:r>
      <w:r w:rsidRPr="00185416">
        <w:rPr>
          <w:rFonts w:ascii="Times New Roman" w:hAnsi="Times New Roman" w:cs="Times New Roman"/>
          <w:szCs w:val="24"/>
        </w:rPr>
        <w:t xml:space="preserve"> August 2016</w:t>
      </w:r>
      <w:hyperlink r:id="rId10" w:tgtFrame="_blank" w:history="1">
        <w:r w:rsidRPr="00185416">
          <w:rPr>
            <w:rStyle w:val="Hyperlink"/>
            <w:rFonts w:ascii="Times New Roman" w:hAnsi="Times New Roman" w:cs="Times New Roman"/>
            <w:color w:val="222222"/>
            <w:szCs w:val="24"/>
          </w:rPr>
          <w:t xml:space="preserve"> </w:t>
        </w:r>
        <w:r w:rsidRPr="00185416">
          <w:rPr>
            <w:rStyle w:val="Hyperlink"/>
            <w:rFonts w:ascii="Times New Roman" w:hAnsi="Times New Roman" w:cs="Times New Roman"/>
            <w:szCs w:val="24"/>
          </w:rPr>
          <w:t>compensation order</w:t>
        </w:r>
      </w:hyperlink>
      <w:r w:rsidRPr="00185416">
        <w:rPr>
          <w:rFonts w:ascii="Times New Roman" w:hAnsi="Times New Roman" w:cs="Times New Roman"/>
          <w:szCs w:val="24"/>
        </w:rPr>
        <w:t xml:space="preserve"> by </w:t>
      </w:r>
      <w:proofErr w:type="spellStart"/>
      <w:r w:rsidRPr="00185416">
        <w:rPr>
          <w:rFonts w:ascii="Times New Roman" w:hAnsi="Times New Roman" w:cs="Times New Roman"/>
          <w:szCs w:val="24"/>
        </w:rPr>
        <w:t>Lopburi</w:t>
      </w:r>
      <w:proofErr w:type="spellEnd"/>
      <w:r w:rsidRPr="00185416">
        <w:rPr>
          <w:rFonts w:ascii="Times New Roman" w:hAnsi="Times New Roman" w:cs="Times New Roman"/>
          <w:szCs w:val="24"/>
        </w:rPr>
        <w:t xml:space="preserve"> Department of </w:t>
      </w:r>
      <w:proofErr w:type="spellStart"/>
      <w:r w:rsidRPr="00185416">
        <w:rPr>
          <w:rFonts w:ascii="Times New Roman" w:hAnsi="Times New Roman" w:cs="Times New Roman"/>
          <w:szCs w:val="24"/>
        </w:rPr>
        <w:t>Labour</w:t>
      </w:r>
      <w:proofErr w:type="spellEnd"/>
      <w:r w:rsidRPr="00185416">
        <w:rPr>
          <w:rFonts w:ascii="Times New Roman" w:hAnsi="Times New Roman" w:cs="Times New Roman"/>
          <w:szCs w:val="24"/>
        </w:rPr>
        <w:t xml:space="preserve"> Protection and Welfare (DLPW) requiring 1.7 million Thai baht (US$52, 000) in past wages be paid by the farm to the 14 workers concerning their alleged abuse. The workers will receive this compensation in the coming days. </w:t>
      </w:r>
    </w:p>
    <w:p w:rsidR="00185416" w:rsidRPr="00185416" w:rsidRDefault="00185416" w:rsidP="00185416">
      <w:pPr>
        <w:rPr>
          <w:sz w:val="20"/>
        </w:rPr>
      </w:pPr>
    </w:p>
    <w:p w:rsidR="00185416" w:rsidRPr="00185416" w:rsidRDefault="00185416" w:rsidP="00185416">
      <w:pPr>
        <w:pStyle w:val="NormalWeb"/>
        <w:spacing w:before="0" w:beforeAutospacing="0" w:after="0" w:afterAutospacing="0"/>
        <w:jc w:val="both"/>
        <w:rPr>
          <w:sz w:val="18"/>
          <w:szCs w:val="19"/>
        </w:rPr>
      </w:pPr>
      <w:r w:rsidRPr="00185416">
        <w:rPr>
          <w:rFonts w:ascii="Times New Roman" w:hAnsi="Times New Roman" w:cs="Times New Roman"/>
          <w:szCs w:val="24"/>
        </w:rPr>
        <w:t>The worker’s</w:t>
      </w:r>
      <w:hyperlink r:id="rId11" w:tgtFrame="_blank" w:history="1">
        <w:r w:rsidRPr="00185416">
          <w:rPr>
            <w:rStyle w:val="Hyperlink"/>
            <w:rFonts w:ascii="Times New Roman" w:hAnsi="Times New Roman" w:cs="Times New Roman"/>
            <w:color w:val="222222"/>
            <w:szCs w:val="24"/>
          </w:rPr>
          <w:t xml:space="preserve"> </w:t>
        </w:r>
        <w:r w:rsidRPr="00185416">
          <w:rPr>
            <w:rStyle w:val="Hyperlink"/>
            <w:rFonts w:ascii="Times New Roman" w:hAnsi="Times New Roman" w:cs="Times New Roman"/>
            <w:szCs w:val="24"/>
          </w:rPr>
          <w:t>own litigation</w:t>
        </w:r>
      </w:hyperlink>
      <w:r w:rsidRPr="00185416">
        <w:rPr>
          <w:rFonts w:ascii="Times New Roman" w:hAnsi="Times New Roman" w:cs="Times New Roman"/>
          <w:szCs w:val="24"/>
        </w:rPr>
        <w:t xml:space="preserve"> filed in September 2016, </w:t>
      </w:r>
      <w:hyperlink r:id="rId12" w:anchor=".V8l2C5QNVPw.twitter" w:tgtFrame="_blank" w:history="1">
        <w:r w:rsidRPr="00185416">
          <w:rPr>
            <w:rStyle w:val="Hyperlink"/>
            <w:rFonts w:ascii="Times New Roman" w:hAnsi="Times New Roman" w:cs="Times New Roman"/>
            <w:szCs w:val="24"/>
          </w:rPr>
          <w:t>claiming 44 million baht (US$1.25m) in damages and compensation</w:t>
        </w:r>
      </w:hyperlink>
      <w:r w:rsidRPr="00185416">
        <w:rPr>
          <w:rFonts w:ascii="Times New Roman" w:hAnsi="Times New Roman" w:cs="Times New Roman"/>
          <w:szCs w:val="24"/>
        </w:rPr>
        <w:t xml:space="preserve"> for abuses suffered, remains pending a</w:t>
      </w:r>
      <w:hyperlink r:id="rId13" w:tgtFrame="_blank" w:history="1">
        <w:r w:rsidRPr="00185416">
          <w:rPr>
            <w:rStyle w:val="Hyperlink"/>
            <w:rFonts w:ascii="Times New Roman" w:hAnsi="Times New Roman" w:cs="Times New Roman"/>
            <w:color w:val="222222"/>
            <w:szCs w:val="24"/>
          </w:rPr>
          <w:t xml:space="preserve"> </w:t>
        </w:r>
        <w:r w:rsidRPr="00185416">
          <w:rPr>
            <w:rStyle w:val="Hyperlink"/>
            <w:rFonts w:ascii="Times New Roman" w:hAnsi="Times New Roman" w:cs="Times New Roman"/>
            <w:szCs w:val="24"/>
          </w:rPr>
          <w:t>final ruling</w:t>
        </w:r>
      </w:hyperlink>
      <w:r w:rsidRPr="00185416">
        <w:rPr>
          <w:rFonts w:ascii="Times New Roman" w:hAnsi="Times New Roman" w:cs="Times New Roman"/>
          <w:szCs w:val="24"/>
        </w:rPr>
        <w:t xml:space="preserve"> of the Supreme Court, expected later this year. </w:t>
      </w:r>
      <w:proofErr w:type="spellStart"/>
      <w:r w:rsidRPr="00185416">
        <w:rPr>
          <w:rFonts w:ascii="Times New Roman" w:hAnsi="Times New Roman" w:cs="Times New Roman"/>
          <w:szCs w:val="24"/>
        </w:rPr>
        <w:t>Thammakaset</w:t>
      </w:r>
      <w:proofErr w:type="spellEnd"/>
      <w:r w:rsidRPr="00185416">
        <w:rPr>
          <w:rFonts w:ascii="Times New Roman" w:hAnsi="Times New Roman" w:cs="Times New Roman"/>
          <w:szCs w:val="24"/>
        </w:rPr>
        <w:t xml:space="preserve"> 2 farm was previously contracted to supply poultry for export by</w:t>
      </w:r>
      <w:hyperlink r:id="rId14" w:tgtFrame="_blank" w:history="1">
        <w:r w:rsidRPr="00185416">
          <w:rPr>
            <w:rStyle w:val="Hyperlink"/>
            <w:rFonts w:ascii="Times New Roman" w:hAnsi="Times New Roman" w:cs="Times New Roman"/>
            <w:color w:val="222222"/>
            <w:szCs w:val="24"/>
          </w:rPr>
          <w:t xml:space="preserve"> </w:t>
        </w:r>
        <w:proofErr w:type="spellStart"/>
        <w:r w:rsidRPr="00185416">
          <w:rPr>
            <w:rStyle w:val="Hyperlink"/>
            <w:rFonts w:ascii="Times New Roman" w:hAnsi="Times New Roman" w:cs="Times New Roman"/>
            <w:szCs w:val="24"/>
          </w:rPr>
          <w:t>Betagro</w:t>
        </w:r>
        <w:proofErr w:type="spellEnd"/>
        <w:r w:rsidRPr="00185416">
          <w:rPr>
            <w:rStyle w:val="Hyperlink"/>
            <w:rFonts w:ascii="Times New Roman" w:hAnsi="Times New Roman" w:cs="Times New Roman"/>
            <w:szCs w:val="24"/>
          </w:rPr>
          <w:t xml:space="preserve"> Group </w:t>
        </w:r>
      </w:hyperlink>
      <w:r w:rsidRPr="00185416">
        <w:rPr>
          <w:rFonts w:ascii="Times New Roman" w:hAnsi="Times New Roman" w:cs="Times New Roman"/>
          <w:szCs w:val="24"/>
        </w:rPr>
        <w:t xml:space="preserve">and for this reason the worker’s compensation claim was filed against both </w:t>
      </w:r>
      <w:proofErr w:type="spellStart"/>
      <w:r w:rsidRPr="00185416">
        <w:rPr>
          <w:rFonts w:ascii="Times New Roman" w:hAnsi="Times New Roman" w:cs="Times New Roman"/>
          <w:szCs w:val="24"/>
        </w:rPr>
        <w:t>Thammakaset</w:t>
      </w:r>
      <w:proofErr w:type="spellEnd"/>
      <w:r w:rsidRPr="00185416">
        <w:rPr>
          <w:rFonts w:ascii="Times New Roman" w:hAnsi="Times New Roman" w:cs="Times New Roman"/>
          <w:szCs w:val="24"/>
        </w:rPr>
        <w:t xml:space="preserve"> Farm, </w:t>
      </w:r>
      <w:proofErr w:type="spellStart"/>
      <w:r w:rsidRPr="00185416">
        <w:rPr>
          <w:rFonts w:ascii="Times New Roman" w:hAnsi="Times New Roman" w:cs="Times New Roman"/>
          <w:szCs w:val="24"/>
        </w:rPr>
        <w:t>Betagro</w:t>
      </w:r>
      <w:proofErr w:type="spellEnd"/>
      <w:r w:rsidRPr="00185416">
        <w:rPr>
          <w:rFonts w:ascii="Times New Roman" w:hAnsi="Times New Roman" w:cs="Times New Roman"/>
          <w:szCs w:val="24"/>
        </w:rPr>
        <w:t xml:space="preserve"> as well as </w:t>
      </w:r>
      <w:proofErr w:type="spellStart"/>
      <w:r w:rsidRPr="00185416">
        <w:rPr>
          <w:rFonts w:ascii="Times New Roman" w:hAnsi="Times New Roman" w:cs="Times New Roman"/>
          <w:szCs w:val="24"/>
        </w:rPr>
        <w:t>Lopburi</w:t>
      </w:r>
      <w:proofErr w:type="spellEnd"/>
      <w:r w:rsidRPr="00185416">
        <w:rPr>
          <w:rFonts w:ascii="Times New Roman" w:hAnsi="Times New Roman" w:cs="Times New Roman"/>
          <w:szCs w:val="24"/>
        </w:rPr>
        <w:t xml:space="preserve"> DLPW officials.</w:t>
      </w:r>
    </w:p>
    <w:p w:rsidR="00185416" w:rsidRPr="00185416" w:rsidRDefault="00185416" w:rsidP="00185416">
      <w:pPr>
        <w:rPr>
          <w:sz w:val="20"/>
        </w:rPr>
      </w:pPr>
    </w:p>
    <w:p w:rsidR="00185416" w:rsidRPr="00185416" w:rsidRDefault="00185416" w:rsidP="00185416">
      <w:pPr>
        <w:pStyle w:val="NormalWeb"/>
        <w:spacing w:before="0" w:beforeAutospacing="0" w:after="0" w:afterAutospacing="0"/>
        <w:jc w:val="both"/>
        <w:rPr>
          <w:sz w:val="18"/>
          <w:szCs w:val="19"/>
        </w:rPr>
      </w:pPr>
      <w:r w:rsidRPr="00185416">
        <w:rPr>
          <w:rFonts w:ascii="Times New Roman" w:hAnsi="Times New Roman" w:cs="Times New Roman"/>
          <w:szCs w:val="24"/>
        </w:rPr>
        <w:t xml:space="preserve">The 14 workers consider the 2016 DLPW order doesn’t award them adequate compensation for up to 5 years of abusive work conditions at </w:t>
      </w:r>
      <w:proofErr w:type="spellStart"/>
      <w:r w:rsidRPr="00185416">
        <w:rPr>
          <w:rFonts w:ascii="Times New Roman" w:hAnsi="Times New Roman" w:cs="Times New Roman"/>
          <w:szCs w:val="24"/>
        </w:rPr>
        <w:t>Thammakaset</w:t>
      </w:r>
      <w:proofErr w:type="spellEnd"/>
      <w:r w:rsidRPr="00185416">
        <w:rPr>
          <w:rFonts w:ascii="Times New Roman" w:hAnsi="Times New Roman" w:cs="Times New Roman"/>
          <w:szCs w:val="24"/>
        </w:rPr>
        <w:t>. The workers alleged</w:t>
      </w:r>
      <w:hyperlink r:id="rId15" w:tgtFrame="_blank" w:history="1">
        <w:r w:rsidRPr="00185416">
          <w:rPr>
            <w:rStyle w:val="Hyperlink"/>
            <w:rFonts w:ascii="Times New Roman" w:hAnsi="Times New Roman" w:cs="Times New Roman"/>
            <w:color w:val="222222"/>
            <w:szCs w:val="24"/>
          </w:rPr>
          <w:t xml:space="preserve"> </w:t>
        </w:r>
        <w:r w:rsidRPr="00185416">
          <w:rPr>
            <w:rStyle w:val="Hyperlink"/>
            <w:rFonts w:ascii="Times New Roman" w:hAnsi="Times New Roman" w:cs="Times New Roman"/>
            <w:szCs w:val="24"/>
          </w:rPr>
          <w:t>working days</w:t>
        </w:r>
      </w:hyperlink>
      <w:r w:rsidRPr="00185416">
        <w:rPr>
          <w:rFonts w:ascii="Times New Roman" w:hAnsi="Times New Roman" w:cs="Times New Roman"/>
          <w:szCs w:val="24"/>
        </w:rPr>
        <w:t xml:space="preserve"> up to 20 hours and</w:t>
      </w:r>
      <w:hyperlink r:id="rId16" w:tgtFrame="_blank" w:history="1">
        <w:r w:rsidRPr="00185416">
          <w:rPr>
            <w:rStyle w:val="Hyperlink"/>
            <w:rFonts w:ascii="Times New Roman" w:hAnsi="Times New Roman" w:cs="Times New Roman"/>
            <w:color w:val="222222"/>
            <w:szCs w:val="24"/>
          </w:rPr>
          <w:t xml:space="preserve"> </w:t>
        </w:r>
        <w:r w:rsidRPr="00185416">
          <w:rPr>
            <w:rStyle w:val="Hyperlink"/>
            <w:rFonts w:ascii="Times New Roman" w:hAnsi="Times New Roman" w:cs="Times New Roman"/>
            <w:szCs w:val="24"/>
          </w:rPr>
          <w:t>forced overtime</w:t>
        </w:r>
      </w:hyperlink>
      <w:r w:rsidRPr="00185416">
        <w:rPr>
          <w:rFonts w:ascii="Times New Roman" w:hAnsi="Times New Roman" w:cs="Times New Roman"/>
          <w:szCs w:val="24"/>
        </w:rPr>
        <w:t xml:space="preserve"> including sleeping in chicken rearing areas overnight. Further, the workers alleged unlawful deduction of salaries, threats of further deductions, unlawful confiscation of identity documents and limited freedom of movement.</w:t>
      </w:r>
    </w:p>
    <w:p w:rsidR="00185416" w:rsidRPr="00185416" w:rsidRDefault="00185416" w:rsidP="00185416">
      <w:pPr>
        <w:rPr>
          <w:sz w:val="20"/>
        </w:rPr>
      </w:pPr>
    </w:p>
    <w:p w:rsidR="00185416" w:rsidRPr="00185416" w:rsidRDefault="00185416" w:rsidP="00185416">
      <w:pPr>
        <w:pStyle w:val="NormalWeb"/>
        <w:spacing w:before="0" w:beforeAutospacing="0" w:after="0" w:afterAutospacing="0"/>
        <w:jc w:val="both"/>
        <w:rPr>
          <w:sz w:val="18"/>
          <w:szCs w:val="19"/>
        </w:rPr>
      </w:pPr>
      <w:r w:rsidRPr="00185416">
        <w:rPr>
          <w:rFonts w:ascii="Times New Roman" w:hAnsi="Times New Roman" w:cs="Times New Roman"/>
          <w:szCs w:val="24"/>
        </w:rPr>
        <w:t>Two of the workers were</w:t>
      </w:r>
      <w:hyperlink r:id="rId17" w:tgtFrame="_blank" w:history="1">
        <w:r w:rsidRPr="00185416">
          <w:rPr>
            <w:rStyle w:val="Hyperlink"/>
            <w:rFonts w:ascii="Times New Roman" w:hAnsi="Times New Roman" w:cs="Times New Roman"/>
            <w:color w:val="222222"/>
            <w:szCs w:val="24"/>
          </w:rPr>
          <w:t xml:space="preserve"> </w:t>
        </w:r>
        <w:r w:rsidRPr="00185416">
          <w:rPr>
            <w:rStyle w:val="Hyperlink"/>
            <w:rFonts w:ascii="Times New Roman" w:hAnsi="Times New Roman" w:cs="Times New Roman"/>
            <w:szCs w:val="24"/>
          </w:rPr>
          <w:t>charged with multiple counts of theft from an employer</w:t>
        </w:r>
      </w:hyperlink>
      <w:r w:rsidRPr="00185416">
        <w:rPr>
          <w:rFonts w:ascii="Times New Roman" w:hAnsi="Times New Roman" w:cs="Times New Roman"/>
          <w:szCs w:val="24"/>
        </w:rPr>
        <w:t xml:space="preserve">, carrying up to seven years imprisonment if found guilty, following a police complaint filed by </w:t>
      </w:r>
      <w:proofErr w:type="spellStart"/>
      <w:r w:rsidRPr="00185416">
        <w:rPr>
          <w:rFonts w:ascii="Times New Roman" w:hAnsi="Times New Roman" w:cs="Times New Roman"/>
          <w:szCs w:val="24"/>
        </w:rPr>
        <w:t>Thammakaset</w:t>
      </w:r>
      <w:proofErr w:type="spellEnd"/>
      <w:r w:rsidRPr="00185416">
        <w:rPr>
          <w:rFonts w:ascii="Times New Roman" w:hAnsi="Times New Roman" w:cs="Times New Roman"/>
          <w:szCs w:val="24"/>
        </w:rPr>
        <w:t xml:space="preserve"> in June 2016. The complaint alleged time-cards were removed from the employer’s possession and given to DLPW officials as evidence of rights violations and long working hours. The case was recommended for prosecution by </w:t>
      </w:r>
      <w:proofErr w:type="spellStart"/>
      <w:r w:rsidRPr="00185416">
        <w:rPr>
          <w:rFonts w:ascii="Times New Roman" w:hAnsi="Times New Roman" w:cs="Times New Roman"/>
          <w:szCs w:val="24"/>
        </w:rPr>
        <w:t>Lopburi</w:t>
      </w:r>
      <w:proofErr w:type="spellEnd"/>
      <w:r w:rsidRPr="00185416">
        <w:rPr>
          <w:rFonts w:ascii="Times New Roman" w:hAnsi="Times New Roman" w:cs="Times New Roman"/>
          <w:szCs w:val="24"/>
        </w:rPr>
        <w:t xml:space="preserve"> Province police but was dropped following an order not to prosecute by the province's Public Prosecutor’s Office. </w:t>
      </w:r>
      <w:proofErr w:type="spellStart"/>
      <w:r w:rsidRPr="00185416">
        <w:rPr>
          <w:rFonts w:ascii="Times New Roman" w:hAnsi="Times New Roman" w:cs="Times New Roman"/>
          <w:szCs w:val="24"/>
        </w:rPr>
        <w:t>Thammakset</w:t>
      </w:r>
      <w:proofErr w:type="spellEnd"/>
      <w:r w:rsidRPr="00185416">
        <w:rPr>
          <w:rFonts w:ascii="Times New Roman" w:hAnsi="Times New Roman" w:cs="Times New Roman"/>
          <w:szCs w:val="24"/>
        </w:rPr>
        <w:t xml:space="preserve"> however recently revived the case by filing new private theft prosecutions against the two workers at </w:t>
      </w:r>
      <w:proofErr w:type="spellStart"/>
      <w:r w:rsidRPr="00185416">
        <w:rPr>
          <w:rFonts w:ascii="Times New Roman" w:hAnsi="Times New Roman" w:cs="Times New Roman"/>
          <w:szCs w:val="24"/>
        </w:rPr>
        <w:t>Lopburi</w:t>
      </w:r>
      <w:proofErr w:type="spellEnd"/>
      <w:r w:rsidRPr="00185416">
        <w:rPr>
          <w:rFonts w:ascii="Times New Roman" w:hAnsi="Times New Roman" w:cs="Times New Roman"/>
          <w:szCs w:val="24"/>
        </w:rPr>
        <w:t xml:space="preserve"> Court, thereby side stepping public prosecution officials.</w:t>
      </w:r>
    </w:p>
    <w:p w:rsidR="00185416" w:rsidRPr="00185416" w:rsidRDefault="00185416" w:rsidP="00185416">
      <w:pPr>
        <w:rPr>
          <w:sz w:val="20"/>
        </w:rPr>
      </w:pPr>
    </w:p>
    <w:p w:rsidR="00185416" w:rsidRPr="00185416" w:rsidRDefault="00185416" w:rsidP="00185416">
      <w:pPr>
        <w:pStyle w:val="NormalWeb"/>
        <w:spacing w:before="0" w:beforeAutospacing="0" w:after="0" w:afterAutospacing="0"/>
        <w:jc w:val="both"/>
        <w:rPr>
          <w:sz w:val="18"/>
          <w:szCs w:val="19"/>
        </w:rPr>
      </w:pPr>
      <w:r w:rsidRPr="00185416">
        <w:rPr>
          <w:rFonts w:ascii="Times New Roman" w:hAnsi="Times New Roman" w:cs="Times New Roman"/>
          <w:szCs w:val="24"/>
        </w:rPr>
        <w:t xml:space="preserve">In November 2016, </w:t>
      </w:r>
      <w:proofErr w:type="spellStart"/>
      <w:r w:rsidRPr="00185416">
        <w:rPr>
          <w:rFonts w:ascii="Times New Roman" w:hAnsi="Times New Roman" w:cs="Times New Roman"/>
          <w:szCs w:val="24"/>
        </w:rPr>
        <w:t>Thammakaset</w:t>
      </w:r>
      <w:proofErr w:type="spellEnd"/>
      <w:r w:rsidRPr="00185416">
        <w:rPr>
          <w:rFonts w:ascii="Times New Roman" w:hAnsi="Times New Roman" w:cs="Times New Roman"/>
          <w:szCs w:val="24"/>
        </w:rPr>
        <w:t xml:space="preserve"> </w:t>
      </w:r>
      <w:hyperlink r:id="rId18" w:tgtFrame="_blank" w:history="1">
        <w:r w:rsidRPr="00185416">
          <w:rPr>
            <w:rStyle w:val="Hyperlink"/>
            <w:rFonts w:ascii="Times New Roman" w:hAnsi="Times New Roman" w:cs="Times New Roman"/>
            <w:szCs w:val="24"/>
          </w:rPr>
          <w:t>filed criminal defamation and computer crimes litigation</w:t>
        </w:r>
      </w:hyperlink>
      <w:r w:rsidRPr="00185416">
        <w:rPr>
          <w:rFonts w:ascii="Times New Roman" w:hAnsi="Times New Roman" w:cs="Times New Roman"/>
          <w:szCs w:val="24"/>
        </w:rPr>
        <w:t xml:space="preserve"> against former MWRN international affairs advisor Andy Hall at Bangkok South Criminal Court concerning his social media campaigning on the case.</w:t>
      </w:r>
      <w:hyperlink r:id="rId19" w:tgtFrame="_blank" w:history="1">
        <w:r w:rsidRPr="00185416">
          <w:rPr>
            <w:rStyle w:val="Hyperlink"/>
            <w:rFonts w:ascii="Times New Roman" w:hAnsi="Times New Roman" w:cs="Times New Roman"/>
            <w:color w:val="222222"/>
            <w:szCs w:val="24"/>
          </w:rPr>
          <w:t xml:space="preserve"> </w:t>
        </w:r>
        <w:r w:rsidRPr="00185416">
          <w:rPr>
            <w:rStyle w:val="Hyperlink"/>
            <w:rFonts w:ascii="Times New Roman" w:hAnsi="Times New Roman" w:cs="Times New Roman"/>
            <w:szCs w:val="24"/>
          </w:rPr>
          <w:t>Hall left Thailand</w:t>
        </w:r>
      </w:hyperlink>
      <w:r w:rsidRPr="00185416">
        <w:rPr>
          <w:rFonts w:ascii="Times New Roman" w:hAnsi="Times New Roman" w:cs="Times New Roman"/>
          <w:szCs w:val="24"/>
        </w:rPr>
        <w:t xml:space="preserve"> days after the prosecution citing inability to work amidst increasing judicial harassment as his reason.</w:t>
      </w:r>
    </w:p>
    <w:p w:rsidR="00185416" w:rsidRPr="00185416" w:rsidRDefault="00185416" w:rsidP="00185416">
      <w:pPr>
        <w:rPr>
          <w:sz w:val="20"/>
        </w:rPr>
      </w:pPr>
    </w:p>
    <w:p w:rsidR="00185416" w:rsidRPr="00185416" w:rsidRDefault="00185416" w:rsidP="00185416">
      <w:pPr>
        <w:pStyle w:val="NormalWeb"/>
        <w:spacing w:before="0" w:beforeAutospacing="0" w:after="0" w:afterAutospacing="0"/>
        <w:jc w:val="both"/>
        <w:rPr>
          <w:sz w:val="18"/>
          <w:szCs w:val="19"/>
        </w:rPr>
      </w:pPr>
      <w:r w:rsidRPr="00185416">
        <w:rPr>
          <w:rFonts w:ascii="Times New Roman" w:hAnsi="Times New Roman" w:cs="Times New Roman"/>
          <w:szCs w:val="24"/>
        </w:rPr>
        <w:t>The imminent arrest of the 14 workers in this case has attracted considerable international concern including a statement by the</w:t>
      </w:r>
      <w:hyperlink r:id="rId20" w:tgtFrame="_blank" w:history="1">
        <w:r w:rsidRPr="00185416">
          <w:rPr>
            <w:rStyle w:val="Hyperlink"/>
            <w:rFonts w:ascii="Times New Roman" w:hAnsi="Times New Roman" w:cs="Times New Roman"/>
            <w:color w:val="222222"/>
            <w:szCs w:val="24"/>
          </w:rPr>
          <w:t xml:space="preserve"> </w:t>
        </w:r>
        <w:r w:rsidRPr="00185416">
          <w:rPr>
            <w:rStyle w:val="Hyperlink"/>
            <w:rFonts w:ascii="Times New Roman" w:hAnsi="Times New Roman" w:cs="Times New Roman"/>
            <w:szCs w:val="24"/>
          </w:rPr>
          <w:t>United Nations (UN) Office of the High Commissioner for Human Rights</w:t>
        </w:r>
      </w:hyperlink>
      <w:r w:rsidRPr="00185416">
        <w:rPr>
          <w:rFonts w:ascii="Times New Roman" w:hAnsi="Times New Roman" w:cs="Times New Roman"/>
          <w:szCs w:val="24"/>
        </w:rPr>
        <w:t xml:space="preserve"> and a</w:t>
      </w:r>
      <w:hyperlink r:id="rId21" w:tgtFrame="_blank" w:history="1">
        <w:r w:rsidRPr="00185416">
          <w:rPr>
            <w:rStyle w:val="Hyperlink"/>
            <w:rFonts w:ascii="Times New Roman" w:hAnsi="Times New Roman" w:cs="Times New Roman"/>
            <w:color w:val="222222"/>
            <w:szCs w:val="24"/>
          </w:rPr>
          <w:t xml:space="preserve"> </w:t>
        </w:r>
        <w:r w:rsidRPr="00185416">
          <w:rPr>
            <w:rStyle w:val="Hyperlink"/>
            <w:rFonts w:ascii="Times New Roman" w:hAnsi="Times New Roman" w:cs="Times New Roman"/>
            <w:szCs w:val="24"/>
          </w:rPr>
          <w:t>joint open letter to the Thai Prime Minister</w:t>
        </w:r>
      </w:hyperlink>
      <w:r w:rsidRPr="00185416">
        <w:rPr>
          <w:rFonts w:ascii="Times New Roman" w:hAnsi="Times New Roman" w:cs="Times New Roman"/>
          <w:szCs w:val="24"/>
        </w:rPr>
        <w:t xml:space="preserve"> by 87 businesses, civil society </w:t>
      </w:r>
      <w:proofErr w:type="spellStart"/>
      <w:r w:rsidRPr="00185416">
        <w:rPr>
          <w:rFonts w:ascii="Times New Roman" w:hAnsi="Times New Roman" w:cs="Times New Roman"/>
          <w:szCs w:val="24"/>
        </w:rPr>
        <w:t>organisations</w:t>
      </w:r>
      <w:proofErr w:type="spellEnd"/>
      <w:r w:rsidRPr="00185416">
        <w:rPr>
          <w:rFonts w:ascii="Times New Roman" w:hAnsi="Times New Roman" w:cs="Times New Roman"/>
          <w:szCs w:val="24"/>
        </w:rPr>
        <w:t>, trade unions and members of the European Parliament. On two separate occasions,</w:t>
      </w:r>
      <w:hyperlink r:id="rId22" w:tgtFrame="_blank" w:history="1">
        <w:r w:rsidRPr="00185416">
          <w:rPr>
            <w:rStyle w:val="Hyperlink"/>
            <w:rFonts w:ascii="Times New Roman" w:hAnsi="Times New Roman" w:cs="Times New Roman"/>
            <w:color w:val="222222"/>
            <w:szCs w:val="24"/>
          </w:rPr>
          <w:t xml:space="preserve"> </w:t>
        </w:r>
        <w:r w:rsidRPr="00185416">
          <w:rPr>
            <w:rStyle w:val="Hyperlink"/>
            <w:rFonts w:ascii="Times New Roman" w:hAnsi="Times New Roman" w:cs="Times New Roman"/>
            <w:szCs w:val="24"/>
          </w:rPr>
          <w:t>five UN Special Rapporteurs on Human Rights and the UN Working Group on Human Rights and Transnational Corporations</w:t>
        </w:r>
      </w:hyperlink>
      <w:r w:rsidRPr="00185416">
        <w:rPr>
          <w:rFonts w:ascii="Times New Roman" w:hAnsi="Times New Roman" w:cs="Times New Roman"/>
          <w:color w:val="000000"/>
          <w:szCs w:val="24"/>
        </w:rPr>
        <w:t xml:space="preserve"> have officially sent letters of allegation to the Thai Government given the human rights implications of the case.</w:t>
      </w:r>
    </w:p>
    <w:p w:rsidR="00185416" w:rsidRPr="00185416" w:rsidRDefault="00185416" w:rsidP="00185416">
      <w:pPr>
        <w:rPr>
          <w:sz w:val="20"/>
        </w:rPr>
      </w:pPr>
    </w:p>
    <w:p w:rsidR="00185416" w:rsidRPr="00185416" w:rsidRDefault="00185416" w:rsidP="00185416">
      <w:pPr>
        <w:pStyle w:val="NormalWeb"/>
        <w:spacing w:before="0" w:beforeAutospacing="0" w:after="0" w:afterAutospacing="0"/>
        <w:jc w:val="both"/>
        <w:rPr>
          <w:sz w:val="18"/>
          <w:szCs w:val="19"/>
        </w:rPr>
      </w:pPr>
      <w:r w:rsidRPr="00185416">
        <w:rPr>
          <w:rFonts w:ascii="Times New Roman" w:hAnsi="Times New Roman" w:cs="Times New Roman"/>
          <w:color w:val="000000"/>
          <w:szCs w:val="24"/>
        </w:rPr>
        <w:t>Statements</w:t>
      </w:r>
      <w:r w:rsidRPr="00185416">
        <w:rPr>
          <w:rFonts w:ascii="Times New Roman" w:hAnsi="Times New Roman" w:cs="Times New Roman"/>
          <w:szCs w:val="24"/>
          <w:u w:val="single"/>
        </w:rPr>
        <w:t xml:space="preserve"> </w:t>
      </w:r>
      <w:r w:rsidRPr="00185416">
        <w:rPr>
          <w:rFonts w:ascii="Times New Roman" w:hAnsi="Times New Roman" w:cs="Times New Roman"/>
          <w:szCs w:val="24"/>
        </w:rPr>
        <w:t>on the case have been issued by</w:t>
      </w:r>
      <w:hyperlink r:id="rId23" w:tgtFrame="_blank" w:history="1">
        <w:r w:rsidRPr="00185416">
          <w:rPr>
            <w:rStyle w:val="Hyperlink"/>
            <w:rFonts w:ascii="Times New Roman" w:hAnsi="Times New Roman" w:cs="Times New Roman"/>
            <w:color w:val="222222"/>
            <w:szCs w:val="24"/>
          </w:rPr>
          <w:t xml:space="preserve"> </w:t>
        </w:r>
        <w:r w:rsidRPr="00185416">
          <w:rPr>
            <w:rStyle w:val="Hyperlink"/>
            <w:rFonts w:ascii="Times New Roman" w:hAnsi="Times New Roman" w:cs="Times New Roman"/>
            <w:szCs w:val="24"/>
          </w:rPr>
          <w:t>Human Rights Watch</w:t>
        </w:r>
      </w:hyperlink>
      <w:r w:rsidRPr="00185416">
        <w:rPr>
          <w:rFonts w:ascii="Times New Roman" w:hAnsi="Times New Roman" w:cs="Times New Roman"/>
          <w:szCs w:val="24"/>
        </w:rPr>
        <w:t xml:space="preserve"> and</w:t>
      </w:r>
      <w:hyperlink r:id="rId24" w:tgtFrame="_blank" w:history="1">
        <w:r w:rsidRPr="00185416">
          <w:rPr>
            <w:rStyle w:val="Hyperlink"/>
            <w:rFonts w:ascii="Times New Roman" w:hAnsi="Times New Roman" w:cs="Times New Roman"/>
            <w:color w:val="222222"/>
            <w:szCs w:val="24"/>
          </w:rPr>
          <w:t xml:space="preserve"> </w:t>
        </w:r>
        <w:r w:rsidRPr="00185416">
          <w:rPr>
            <w:rStyle w:val="Hyperlink"/>
            <w:rFonts w:ascii="Times New Roman" w:hAnsi="Times New Roman" w:cs="Times New Roman"/>
            <w:szCs w:val="24"/>
          </w:rPr>
          <w:t>Fortify Rights</w:t>
        </w:r>
      </w:hyperlink>
      <w:r w:rsidRPr="00185416">
        <w:rPr>
          <w:rFonts w:ascii="Times New Roman" w:hAnsi="Times New Roman" w:cs="Times New Roman"/>
          <w:szCs w:val="24"/>
        </w:rPr>
        <w:t>, whilst in an unprecedented</w:t>
      </w:r>
      <w:hyperlink r:id="rId25" w:tgtFrame="_blank" w:history="1">
        <w:r w:rsidRPr="00185416">
          <w:rPr>
            <w:rStyle w:val="Hyperlink"/>
            <w:rFonts w:ascii="Times New Roman" w:hAnsi="Times New Roman" w:cs="Times New Roman"/>
            <w:color w:val="222222"/>
            <w:szCs w:val="24"/>
          </w:rPr>
          <w:t xml:space="preserve"> </w:t>
        </w:r>
        <w:r w:rsidRPr="00185416">
          <w:rPr>
            <w:rStyle w:val="Hyperlink"/>
            <w:rFonts w:ascii="Times New Roman" w:hAnsi="Times New Roman" w:cs="Times New Roman"/>
            <w:szCs w:val="24"/>
          </w:rPr>
          <w:t>open letter</w:t>
        </w:r>
      </w:hyperlink>
      <w:r w:rsidRPr="00185416">
        <w:rPr>
          <w:rFonts w:ascii="Times New Roman" w:hAnsi="Times New Roman" w:cs="Times New Roman"/>
          <w:szCs w:val="24"/>
          <w:u w:val="single"/>
        </w:rPr>
        <w:t>,</w:t>
      </w:r>
      <w:r w:rsidRPr="00185416">
        <w:rPr>
          <w:rFonts w:ascii="Times New Roman" w:hAnsi="Times New Roman" w:cs="Times New Roman"/>
          <w:szCs w:val="24"/>
        </w:rPr>
        <w:t xml:space="preserve"> the EU's Foreign Trade Association (FTA) called for an 'Out of Court Settlement' in response to increasing concern by its members, including European retailers and poultry importers. The International Trade Union Congress (ITUC) highlighted the case in </w:t>
      </w:r>
      <w:proofErr w:type="spellStart"/>
      <w:r w:rsidRPr="00185416">
        <w:rPr>
          <w:rFonts w:ascii="Times New Roman" w:hAnsi="Times New Roman" w:cs="Times New Roman"/>
          <w:szCs w:val="24"/>
        </w:rPr>
        <w:t>a</w:t>
      </w:r>
      <w:proofErr w:type="spellEnd"/>
      <w:r w:rsidRPr="00185416">
        <w:rPr>
          <w:rFonts w:ascii="Times New Roman" w:hAnsi="Times New Roman" w:cs="Times New Roman"/>
          <w:szCs w:val="24"/>
        </w:rPr>
        <w:t xml:space="preserve"> August 2017 submission on Thailand’s alleged ongoing breaches of ILO Convention 29 on Forced </w:t>
      </w:r>
      <w:proofErr w:type="spellStart"/>
      <w:r w:rsidRPr="00185416">
        <w:rPr>
          <w:rFonts w:ascii="Times New Roman" w:hAnsi="Times New Roman" w:cs="Times New Roman"/>
          <w:szCs w:val="24"/>
        </w:rPr>
        <w:t>Labour</w:t>
      </w:r>
      <w:proofErr w:type="spellEnd"/>
      <w:r w:rsidRPr="00185416">
        <w:rPr>
          <w:rFonts w:ascii="Times New Roman" w:hAnsi="Times New Roman" w:cs="Times New Roman"/>
          <w:szCs w:val="24"/>
        </w:rPr>
        <w:t xml:space="preserve"> to the ILO’s Committee of Expert in Geneva, Switzerland.</w:t>
      </w:r>
    </w:p>
    <w:p w:rsidR="00185416" w:rsidRPr="00185416" w:rsidRDefault="00185416" w:rsidP="00185416">
      <w:pPr>
        <w:rPr>
          <w:sz w:val="20"/>
        </w:rPr>
      </w:pPr>
    </w:p>
    <w:p w:rsidR="00185416" w:rsidRPr="00185416" w:rsidRDefault="00185416" w:rsidP="00185416">
      <w:pPr>
        <w:pStyle w:val="NormalWeb"/>
        <w:spacing w:before="0" w:beforeAutospacing="0" w:after="0" w:afterAutospacing="0"/>
        <w:jc w:val="both"/>
        <w:rPr>
          <w:sz w:val="18"/>
          <w:szCs w:val="19"/>
        </w:rPr>
      </w:pPr>
      <w:r w:rsidRPr="00185416">
        <w:rPr>
          <w:rFonts w:ascii="Times New Roman" w:hAnsi="Times New Roman" w:cs="Times New Roman"/>
          <w:szCs w:val="24"/>
        </w:rPr>
        <w:t>Last week the</w:t>
      </w:r>
      <w:hyperlink r:id="rId26" w:tgtFrame="_blank" w:history="1">
        <w:r w:rsidRPr="00185416">
          <w:rPr>
            <w:rStyle w:val="Hyperlink"/>
            <w:rFonts w:ascii="Times New Roman" w:hAnsi="Times New Roman" w:cs="Times New Roman"/>
            <w:color w:val="222222"/>
            <w:szCs w:val="24"/>
          </w:rPr>
          <w:t xml:space="preserve"> </w:t>
        </w:r>
        <w:r w:rsidRPr="00185416">
          <w:rPr>
            <w:rStyle w:val="Hyperlink"/>
            <w:rFonts w:ascii="Times New Roman" w:hAnsi="Times New Roman" w:cs="Times New Roman"/>
            <w:szCs w:val="24"/>
          </w:rPr>
          <w:t>Ethical Trading Initiative (ETI)</w:t>
        </w:r>
      </w:hyperlink>
      <w:r w:rsidRPr="00185416">
        <w:rPr>
          <w:rFonts w:ascii="Times New Roman" w:hAnsi="Times New Roman" w:cs="Times New Roman"/>
          <w:szCs w:val="24"/>
        </w:rPr>
        <w:t xml:space="preserve">, representing the United Kingdom's leading retailers, trade unions and civil society groups, was engaged in Bangkok in behind-the-scenes attempts to bring about a negotiated settlement to this dispute in advance of the 14 workers arrest today. </w:t>
      </w:r>
      <w:hyperlink r:id="rId27" w:tgtFrame="_blank" w:history="1">
        <w:r w:rsidRPr="00185416">
          <w:rPr>
            <w:rStyle w:val="Hyperlink"/>
            <w:rFonts w:ascii="Times New Roman" w:hAnsi="Times New Roman" w:cs="Times New Roman"/>
            <w:szCs w:val="24"/>
          </w:rPr>
          <w:t>Thai Tuna Industry Association</w:t>
        </w:r>
      </w:hyperlink>
      <w:r w:rsidRPr="00185416">
        <w:rPr>
          <w:rFonts w:ascii="Times New Roman" w:hAnsi="Times New Roman" w:cs="Times New Roman"/>
          <w:szCs w:val="24"/>
        </w:rPr>
        <w:t xml:space="preserve"> members also previously provided humanitarian assistance, registration and employment for the 14 workers, who continue to work in Thailand’s seafood export sector following their resignation from </w:t>
      </w:r>
      <w:proofErr w:type="spellStart"/>
      <w:r w:rsidRPr="00185416">
        <w:rPr>
          <w:rFonts w:ascii="Times New Roman" w:hAnsi="Times New Roman" w:cs="Times New Roman"/>
          <w:szCs w:val="24"/>
        </w:rPr>
        <w:t>Thammakaset</w:t>
      </w:r>
      <w:proofErr w:type="spellEnd"/>
      <w:r w:rsidRPr="00185416">
        <w:rPr>
          <w:rFonts w:ascii="Times New Roman" w:hAnsi="Times New Roman" w:cs="Times New Roman"/>
          <w:szCs w:val="24"/>
        </w:rPr>
        <w:t xml:space="preserve"> in June 2016.</w:t>
      </w:r>
    </w:p>
    <w:p w:rsidR="00185416" w:rsidRPr="00185416" w:rsidRDefault="00185416" w:rsidP="00185416">
      <w:pPr>
        <w:rPr>
          <w:sz w:val="20"/>
        </w:rPr>
      </w:pPr>
    </w:p>
    <w:p w:rsidR="00185416" w:rsidRPr="00185416" w:rsidRDefault="00185416" w:rsidP="00185416">
      <w:pPr>
        <w:pStyle w:val="NormalWeb"/>
        <w:spacing w:before="0" w:beforeAutospacing="0" w:after="0" w:afterAutospacing="0"/>
        <w:jc w:val="both"/>
        <w:rPr>
          <w:sz w:val="18"/>
          <w:szCs w:val="19"/>
        </w:rPr>
      </w:pPr>
      <w:r w:rsidRPr="00185416">
        <w:rPr>
          <w:rFonts w:ascii="Times New Roman" w:hAnsi="Times New Roman" w:cs="Times New Roman"/>
          <w:szCs w:val="24"/>
        </w:rPr>
        <w:t xml:space="preserve">The Thai Broiler Processing Exporters Association, whose membership includes both </w:t>
      </w:r>
      <w:proofErr w:type="spellStart"/>
      <w:r w:rsidRPr="00185416">
        <w:rPr>
          <w:rFonts w:ascii="Times New Roman" w:hAnsi="Times New Roman" w:cs="Times New Roman"/>
          <w:szCs w:val="24"/>
        </w:rPr>
        <w:t>Thammakaset</w:t>
      </w:r>
      <w:proofErr w:type="spellEnd"/>
      <w:r w:rsidRPr="00185416">
        <w:rPr>
          <w:rFonts w:ascii="Times New Roman" w:hAnsi="Times New Roman" w:cs="Times New Roman"/>
          <w:szCs w:val="24"/>
        </w:rPr>
        <w:t xml:space="preserve"> and </w:t>
      </w:r>
      <w:proofErr w:type="spellStart"/>
      <w:r w:rsidRPr="00185416">
        <w:rPr>
          <w:rFonts w:ascii="Times New Roman" w:hAnsi="Times New Roman" w:cs="Times New Roman"/>
          <w:szCs w:val="24"/>
        </w:rPr>
        <w:t>Betagro</w:t>
      </w:r>
      <w:proofErr w:type="spellEnd"/>
      <w:r w:rsidRPr="00185416">
        <w:rPr>
          <w:rFonts w:ascii="Times New Roman" w:hAnsi="Times New Roman" w:cs="Times New Roman"/>
          <w:szCs w:val="24"/>
        </w:rPr>
        <w:t>,</w:t>
      </w:r>
      <w:hyperlink r:id="rId28" w:tgtFrame="_blank" w:history="1">
        <w:r w:rsidRPr="00185416">
          <w:rPr>
            <w:rStyle w:val="Hyperlink"/>
            <w:rFonts w:ascii="Times New Roman" w:hAnsi="Times New Roman" w:cs="Times New Roman"/>
            <w:color w:val="222222"/>
            <w:szCs w:val="24"/>
          </w:rPr>
          <w:t xml:space="preserve"> </w:t>
        </w:r>
        <w:r w:rsidRPr="00185416">
          <w:rPr>
            <w:rStyle w:val="Hyperlink"/>
            <w:rFonts w:ascii="Times New Roman" w:hAnsi="Times New Roman" w:cs="Times New Roman"/>
            <w:szCs w:val="24"/>
          </w:rPr>
          <w:t>responded to pressure</w:t>
        </w:r>
      </w:hyperlink>
      <w:r w:rsidRPr="00185416">
        <w:rPr>
          <w:rFonts w:ascii="Times New Roman" w:hAnsi="Times New Roman" w:cs="Times New Roman"/>
          <w:szCs w:val="24"/>
        </w:rPr>
        <w:t xml:space="preserve"> resulting from coverage of this case and</w:t>
      </w:r>
      <w:hyperlink r:id="rId29" w:tgtFrame="_blank" w:history="1">
        <w:r w:rsidRPr="00185416">
          <w:rPr>
            <w:rStyle w:val="Hyperlink"/>
            <w:rFonts w:ascii="Times New Roman" w:hAnsi="Times New Roman" w:cs="Times New Roman"/>
            <w:color w:val="222222"/>
            <w:szCs w:val="24"/>
          </w:rPr>
          <w:t xml:space="preserve"> </w:t>
        </w:r>
        <w:r w:rsidRPr="00185416">
          <w:rPr>
            <w:rStyle w:val="Hyperlink"/>
            <w:rFonts w:ascii="Times New Roman" w:hAnsi="Times New Roman" w:cs="Times New Roman"/>
            <w:szCs w:val="24"/>
          </w:rPr>
          <w:t>overseas poultry buyer’s deepening concerns</w:t>
        </w:r>
      </w:hyperlink>
      <w:r w:rsidRPr="00185416">
        <w:rPr>
          <w:rFonts w:ascii="Times New Roman" w:hAnsi="Times New Roman" w:cs="Times New Roman"/>
          <w:szCs w:val="24"/>
        </w:rPr>
        <w:t xml:space="preserve"> on </w:t>
      </w:r>
      <w:proofErr w:type="spellStart"/>
      <w:r w:rsidRPr="00185416">
        <w:rPr>
          <w:rFonts w:ascii="Times New Roman" w:hAnsi="Times New Roman" w:cs="Times New Roman"/>
          <w:szCs w:val="24"/>
        </w:rPr>
        <w:t>labour</w:t>
      </w:r>
      <w:proofErr w:type="spellEnd"/>
      <w:r w:rsidRPr="00185416">
        <w:rPr>
          <w:rFonts w:ascii="Times New Roman" w:hAnsi="Times New Roman" w:cs="Times New Roman"/>
          <w:szCs w:val="24"/>
        </w:rPr>
        <w:t xml:space="preserve"> conditions in the sector by launching with the DLPW and Department of Livestock Development a</w:t>
      </w:r>
      <w:hyperlink r:id="rId30" w:tgtFrame="_blank" w:history="1">
        <w:r w:rsidRPr="00185416">
          <w:rPr>
            <w:rStyle w:val="Hyperlink"/>
            <w:rFonts w:ascii="Times New Roman" w:hAnsi="Times New Roman" w:cs="Times New Roman"/>
            <w:color w:val="222222"/>
            <w:szCs w:val="24"/>
          </w:rPr>
          <w:t xml:space="preserve"> </w:t>
        </w:r>
        <w:r w:rsidRPr="00185416">
          <w:rPr>
            <w:rStyle w:val="Hyperlink"/>
            <w:rFonts w:ascii="Times New Roman" w:hAnsi="Times New Roman" w:cs="Times New Roman"/>
            <w:szCs w:val="24"/>
          </w:rPr>
          <w:t xml:space="preserve">Good </w:t>
        </w:r>
        <w:proofErr w:type="spellStart"/>
        <w:r w:rsidRPr="00185416">
          <w:rPr>
            <w:rStyle w:val="Hyperlink"/>
            <w:rFonts w:ascii="Times New Roman" w:hAnsi="Times New Roman" w:cs="Times New Roman"/>
            <w:szCs w:val="24"/>
          </w:rPr>
          <w:t>Labour</w:t>
        </w:r>
        <w:proofErr w:type="spellEnd"/>
        <w:r w:rsidRPr="00185416">
          <w:rPr>
            <w:rStyle w:val="Hyperlink"/>
            <w:rFonts w:ascii="Times New Roman" w:hAnsi="Times New Roman" w:cs="Times New Roman"/>
            <w:szCs w:val="24"/>
          </w:rPr>
          <w:t xml:space="preserve"> Practices (GLP) initiative</w:t>
        </w:r>
      </w:hyperlink>
      <w:r w:rsidRPr="00185416">
        <w:rPr>
          <w:rFonts w:ascii="Times New Roman" w:hAnsi="Times New Roman" w:cs="Times New Roman"/>
          <w:szCs w:val="24"/>
        </w:rPr>
        <w:t xml:space="preserve"> for the poultry industry in</w:t>
      </w:r>
      <w:hyperlink r:id="rId31" w:tgtFrame="_blank" w:history="1">
        <w:r w:rsidRPr="00185416">
          <w:rPr>
            <w:rStyle w:val="Hyperlink"/>
            <w:rFonts w:ascii="Times New Roman" w:hAnsi="Times New Roman" w:cs="Times New Roman"/>
            <w:color w:val="222222"/>
            <w:szCs w:val="24"/>
          </w:rPr>
          <w:t xml:space="preserve"> </w:t>
        </w:r>
        <w:r w:rsidRPr="00185416">
          <w:rPr>
            <w:rStyle w:val="Hyperlink"/>
            <w:rFonts w:ascii="Times New Roman" w:hAnsi="Times New Roman" w:cs="Times New Roman"/>
            <w:szCs w:val="24"/>
          </w:rPr>
          <w:t>August 2016</w:t>
        </w:r>
      </w:hyperlink>
      <w:r w:rsidRPr="00185416">
        <w:rPr>
          <w:rFonts w:ascii="Times New Roman" w:hAnsi="Times New Roman" w:cs="Times New Roman"/>
          <w:szCs w:val="24"/>
        </w:rPr>
        <w:t>. However at the same time in response to media coverage, the Director General of the DLPW</w:t>
      </w:r>
      <w:hyperlink r:id="rId32" w:tgtFrame="_blank" w:history="1">
        <w:r w:rsidRPr="00185416">
          <w:rPr>
            <w:rStyle w:val="Hyperlink"/>
            <w:rFonts w:ascii="Times New Roman" w:hAnsi="Times New Roman" w:cs="Times New Roman"/>
            <w:color w:val="222222"/>
            <w:szCs w:val="24"/>
          </w:rPr>
          <w:t xml:space="preserve"> </w:t>
        </w:r>
        <w:r w:rsidRPr="00185416">
          <w:rPr>
            <w:rStyle w:val="Hyperlink"/>
            <w:rFonts w:ascii="Times New Roman" w:hAnsi="Times New Roman" w:cs="Times New Roman"/>
            <w:szCs w:val="24"/>
          </w:rPr>
          <w:t>denied the severity of abuses</w:t>
        </w:r>
      </w:hyperlink>
      <w:r w:rsidRPr="00185416">
        <w:rPr>
          <w:rFonts w:ascii="Times New Roman" w:hAnsi="Times New Roman" w:cs="Times New Roman"/>
          <w:szCs w:val="24"/>
        </w:rPr>
        <w:t xml:space="preserve"> alleged by the 14 workers insisting the case was a </w:t>
      </w:r>
      <w:proofErr w:type="spellStart"/>
      <w:r w:rsidRPr="00185416">
        <w:rPr>
          <w:rFonts w:ascii="Times New Roman" w:hAnsi="Times New Roman" w:cs="Times New Roman"/>
          <w:szCs w:val="24"/>
        </w:rPr>
        <w:t>labour</w:t>
      </w:r>
      <w:proofErr w:type="spellEnd"/>
      <w:r w:rsidRPr="00185416">
        <w:rPr>
          <w:rFonts w:ascii="Times New Roman" w:hAnsi="Times New Roman" w:cs="Times New Roman"/>
          <w:szCs w:val="24"/>
        </w:rPr>
        <w:t xml:space="preserve"> dispute between workers and their employer and not one of forced </w:t>
      </w:r>
      <w:proofErr w:type="spellStart"/>
      <w:r w:rsidRPr="00185416">
        <w:rPr>
          <w:rFonts w:ascii="Times New Roman" w:hAnsi="Times New Roman" w:cs="Times New Roman"/>
          <w:szCs w:val="24"/>
        </w:rPr>
        <w:t>labour</w:t>
      </w:r>
      <w:proofErr w:type="spellEnd"/>
      <w:r w:rsidRPr="00185416">
        <w:rPr>
          <w:rFonts w:ascii="Times New Roman" w:hAnsi="Times New Roman" w:cs="Times New Roman"/>
          <w:szCs w:val="24"/>
        </w:rPr>
        <w:t>, human trafficking, overwork or unlawful document retention.</w:t>
      </w:r>
    </w:p>
    <w:p w:rsidR="00185416" w:rsidRPr="00185416" w:rsidRDefault="00185416" w:rsidP="00185416">
      <w:pPr>
        <w:rPr>
          <w:sz w:val="20"/>
        </w:rPr>
      </w:pPr>
    </w:p>
    <w:p w:rsidR="00185416" w:rsidRPr="00185416" w:rsidRDefault="00185416" w:rsidP="00185416">
      <w:pPr>
        <w:pStyle w:val="NormalWeb"/>
        <w:spacing w:before="0" w:beforeAutospacing="0" w:after="0" w:afterAutospacing="0"/>
        <w:jc w:val="both"/>
        <w:rPr>
          <w:sz w:val="18"/>
          <w:szCs w:val="19"/>
        </w:rPr>
      </w:pPr>
      <w:r w:rsidRPr="00185416">
        <w:rPr>
          <w:rFonts w:ascii="Times New Roman" w:hAnsi="Times New Roman" w:cs="Times New Roman"/>
          <w:szCs w:val="24"/>
        </w:rPr>
        <w:t xml:space="preserve">With no adequate remedy in sight from </w:t>
      </w:r>
      <w:proofErr w:type="spellStart"/>
      <w:r w:rsidRPr="00185416">
        <w:rPr>
          <w:rFonts w:ascii="Times New Roman" w:hAnsi="Times New Roman" w:cs="Times New Roman"/>
          <w:szCs w:val="24"/>
        </w:rPr>
        <w:t>utilsing</w:t>
      </w:r>
      <w:proofErr w:type="spellEnd"/>
      <w:r w:rsidRPr="00185416">
        <w:rPr>
          <w:rFonts w:ascii="Times New Roman" w:hAnsi="Times New Roman" w:cs="Times New Roman"/>
          <w:szCs w:val="24"/>
        </w:rPr>
        <w:t xml:space="preserve"> the DLPW channels, the workers and</w:t>
      </w:r>
      <w:hyperlink r:id="rId33" w:tgtFrame="_blank" w:history="1">
        <w:r w:rsidRPr="00185416">
          <w:rPr>
            <w:rStyle w:val="Hyperlink"/>
            <w:rFonts w:ascii="Times New Roman" w:hAnsi="Times New Roman" w:cs="Times New Roman"/>
            <w:color w:val="222222"/>
            <w:szCs w:val="24"/>
          </w:rPr>
          <w:t xml:space="preserve"> </w:t>
        </w:r>
        <w:r w:rsidRPr="00185416">
          <w:rPr>
            <w:rStyle w:val="Hyperlink"/>
            <w:rFonts w:ascii="Times New Roman" w:hAnsi="Times New Roman" w:cs="Times New Roman"/>
            <w:szCs w:val="24"/>
          </w:rPr>
          <w:t>MWRN therefore also petitioned the NHRCT</w:t>
        </w:r>
      </w:hyperlink>
      <w:r w:rsidRPr="00185416">
        <w:rPr>
          <w:rFonts w:ascii="Times New Roman" w:hAnsi="Times New Roman" w:cs="Times New Roman"/>
          <w:color w:val="1155CC"/>
          <w:szCs w:val="24"/>
        </w:rPr>
        <w:t xml:space="preserve"> </w:t>
      </w:r>
      <w:r w:rsidRPr="00185416">
        <w:rPr>
          <w:rFonts w:ascii="Times New Roman" w:hAnsi="Times New Roman" w:cs="Times New Roman"/>
          <w:szCs w:val="24"/>
        </w:rPr>
        <w:t xml:space="preserve">in July 2016 requesting a review of the case. In its own report, relied on by </w:t>
      </w:r>
      <w:proofErr w:type="spellStart"/>
      <w:r w:rsidRPr="00185416">
        <w:rPr>
          <w:rFonts w:ascii="Times New Roman" w:hAnsi="Times New Roman" w:cs="Times New Roman"/>
          <w:szCs w:val="24"/>
        </w:rPr>
        <w:t>Thammakaset</w:t>
      </w:r>
      <w:proofErr w:type="spellEnd"/>
      <w:r w:rsidRPr="00185416">
        <w:rPr>
          <w:rFonts w:ascii="Times New Roman" w:hAnsi="Times New Roman" w:cs="Times New Roman"/>
          <w:szCs w:val="24"/>
        </w:rPr>
        <w:t xml:space="preserve"> in launching its criminal prosecutions against the workers, the NHRCT however</w:t>
      </w:r>
      <w:hyperlink r:id="rId34" w:tgtFrame="_blank" w:history="1">
        <w:r w:rsidRPr="00185416">
          <w:rPr>
            <w:rStyle w:val="Hyperlink"/>
            <w:rFonts w:ascii="Times New Roman" w:hAnsi="Times New Roman" w:cs="Times New Roman"/>
            <w:color w:val="222222"/>
            <w:szCs w:val="24"/>
          </w:rPr>
          <w:t xml:space="preserve"> </w:t>
        </w:r>
        <w:r w:rsidRPr="00185416">
          <w:rPr>
            <w:rStyle w:val="Hyperlink"/>
            <w:rFonts w:ascii="Times New Roman" w:hAnsi="Times New Roman" w:cs="Times New Roman"/>
            <w:szCs w:val="24"/>
          </w:rPr>
          <w:t>backed up the DLPW position</w:t>
        </w:r>
      </w:hyperlink>
      <w:r w:rsidRPr="00185416">
        <w:rPr>
          <w:rFonts w:ascii="Times New Roman" w:hAnsi="Times New Roman" w:cs="Times New Roman"/>
          <w:szCs w:val="24"/>
        </w:rPr>
        <w:t>. With support from MWRN, the workers then submitted a pending complaint to the Lawyers Council of Thailand requesting the accuracy of and process of compiling and investigating the NHRCT report be investigated.</w:t>
      </w:r>
    </w:p>
    <w:p w:rsidR="00185416" w:rsidRPr="00185416" w:rsidRDefault="00185416" w:rsidP="00185416">
      <w:pPr>
        <w:rPr>
          <w:sz w:val="20"/>
        </w:rPr>
      </w:pPr>
    </w:p>
    <w:p w:rsidR="00A92034" w:rsidRPr="00185416" w:rsidRDefault="00185416" w:rsidP="00185416">
      <w:pPr>
        <w:rPr>
          <w:sz w:val="20"/>
        </w:rPr>
      </w:pPr>
      <w:r w:rsidRPr="00185416">
        <w:rPr>
          <w:rFonts w:ascii="Times New Roman" w:hAnsi="Times New Roman" w:cs="Times New Roman"/>
          <w:szCs w:val="24"/>
        </w:rPr>
        <w:t xml:space="preserve">The </w:t>
      </w:r>
      <w:proofErr w:type="spellStart"/>
      <w:r w:rsidRPr="00185416">
        <w:rPr>
          <w:rFonts w:ascii="Times New Roman" w:hAnsi="Times New Roman" w:cs="Times New Roman"/>
          <w:szCs w:val="24"/>
        </w:rPr>
        <w:t>Thammakset</w:t>
      </w:r>
      <w:proofErr w:type="spellEnd"/>
      <w:r w:rsidRPr="00185416">
        <w:rPr>
          <w:rFonts w:ascii="Times New Roman" w:hAnsi="Times New Roman" w:cs="Times New Roman"/>
          <w:szCs w:val="24"/>
        </w:rPr>
        <w:t xml:space="preserve"> case continues at a time when Thailand’s migrant worker management and protection policies as well as human trafficking record are under increased global scrutiny. Thailand is the world’s</w:t>
      </w:r>
      <w:hyperlink r:id="rId35" w:tgtFrame="_blank" w:history="1">
        <w:r w:rsidRPr="00185416">
          <w:rPr>
            <w:rStyle w:val="Hyperlink"/>
            <w:rFonts w:ascii="Times New Roman" w:hAnsi="Times New Roman" w:cs="Times New Roman"/>
            <w:color w:val="222222"/>
            <w:szCs w:val="24"/>
          </w:rPr>
          <w:t xml:space="preserve"> </w:t>
        </w:r>
        <w:r w:rsidRPr="00185416">
          <w:rPr>
            <w:rStyle w:val="Hyperlink"/>
            <w:rFonts w:ascii="Times New Roman" w:hAnsi="Times New Roman" w:cs="Times New Roman"/>
            <w:szCs w:val="24"/>
          </w:rPr>
          <w:t>4</w:t>
        </w:r>
        <w:r w:rsidRPr="00185416">
          <w:rPr>
            <w:rStyle w:val="Hyperlink"/>
            <w:rFonts w:ascii="Times New Roman" w:hAnsi="Times New Roman" w:cs="Times New Roman"/>
            <w:sz w:val="12"/>
            <w:szCs w:val="14"/>
            <w:vertAlign w:val="superscript"/>
          </w:rPr>
          <w:t>th</w:t>
        </w:r>
        <w:r w:rsidRPr="00185416">
          <w:rPr>
            <w:rStyle w:val="Hyperlink"/>
            <w:rFonts w:ascii="Times New Roman" w:hAnsi="Times New Roman" w:cs="Times New Roman"/>
            <w:szCs w:val="24"/>
          </w:rPr>
          <w:t xml:space="preserve"> largest poultry exporter</w:t>
        </w:r>
      </w:hyperlink>
      <w:r w:rsidRPr="00185416">
        <w:rPr>
          <w:rFonts w:ascii="Times New Roman" w:hAnsi="Times New Roman" w:cs="Times New Roman"/>
          <w:szCs w:val="24"/>
        </w:rPr>
        <w:t xml:space="preserve"> supplying chicken, often for use in processed or ready-made meals, mostly to</w:t>
      </w:r>
      <w:hyperlink r:id="rId36" w:tgtFrame="_blank" w:history="1">
        <w:r w:rsidRPr="00185416">
          <w:rPr>
            <w:rStyle w:val="Hyperlink"/>
            <w:rFonts w:ascii="Times New Roman" w:hAnsi="Times New Roman" w:cs="Times New Roman"/>
            <w:color w:val="222222"/>
            <w:szCs w:val="24"/>
          </w:rPr>
          <w:t xml:space="preserve"> </w:t>
        </w:r>
        <w:r w:rsidRPr="00185416">
          <w:rPr>
            <w:rStyle w:val="Hyperlink"/>
            <w:rFonts w:ascii="Times New Roman" w:hAnsi="Times New Roman" w:cs="Times New Roman"/>
            <w:szCs w:val="24"/>
          </w:rPr>
          <w:t>European Union and Japanese markets</w:t>
        </w:r>
      </w:hyperlink>
      <w:r w:rsidRPr="00185416">
        <w:rPr>
          <w:rFonts w:ascii="Times New Roman" w:hAnsi="Times New Roman" w:cs="Times New Roman"/>
          <w:szCs w:val="24"/>
        </w:rPr>
        <w:t xml:space="preserve">. Thailand’s poultry export industry has come under increasing scrutiny for its poor </w:t>
      </w:r>
      <w:proofErr w:type="spellStart"/>
      <w:r w:rsidRPr="00185416">
        <w:rPr>
          <w:rFonts w:ascii="Times New Roman" w:hAnsi="Times New Roman" w:cs="Times New Roman"/>
          <w:szCs w:val="24"/>
        </w:rPr>
        <w:t>labour</w:t>
      </w:r>
      <w:proofErr w:type="spellEnd"/>
      <w:r w:rsidRPr="00185416">
        <w:rPr>
          <w:rFonts w:ascii="Times New Roman" w:hAnsi="Times New Roman" w:cs="Times New Roman"/>
          <w:szCs w:val="24"/>
        </w:rPr>
        <w:t xml:space="preserve"> conditions since 2015 research reports published by watchdog groups</w:t>
      </w:r>
      <w:hyperlink r:id="rId37" w:tgtFrame="_blank" w:history="1">
        <w:r w:rsidRPr="00185416">
          <w:rPr>
            <w:rStyle w:val="Hyperlink"/>
            <w:rFonts w:ascii="Times New Roman" w:hAnsi="Times New Roman" w:cs="Times New Roman"/>
            <w:color w:val="222222"/>
            <w:szCs w:val="24"/>
          </w:rPr>
          <w:t xml:space="preserve"> </w:t>
        </w:r>
        <w:proofErr w:type="spellStart"/>
        <w:r w:rsidRPr="00185416">
          <w:rPr>
            <w:rStyle w:val="Hyperlink"/>
            <w:rFonts w:ascii="Times New Roman" w:hAnsi="Times New Roman" w:cs="Times New Roman"/>
            <w:szCs w:val="24"/>
          </w:rPr>
          <w:t>Finnwatch</w:t>
        </w:r>
        <w:proofErr w:type="spellEnd"/>
      </w:hyperlink>
      <w:r w:rsidRPr="00185416">
        <w:rPr>
          <w:rFonts w:ascii="Times New Roman" w:hAnsi="Times New Roman" w:cs="Times New Roman"/>
          <w:szCs w:val="24"/>
        </w:rPr>
        <w:t xml:space="preserve"> and</w:t>
      </w:r>
      <w:hyperlink r:id="rId38" w:tgtFrame="_blank" w:history="1">
        <w:r w:rsidRPr="00185416">
          <w:rPr>
            <w:rStyle w:val="Hyperlink"/>
            <w:rFonts w:ascii="Times New Roman" w:hAnsi="Times New Roman" w:cs="Times New Roman"/>
            <w:color w:val="222222"/>
            <w:szCs w:val="24"/>
          </w:rPr>
          <w:t xml:space="preserve"> </w:t>
        </w:r>
        <w:proofErr w:type="spellStart"/>
        <w:r w:rsidRPr="00185416">
          <w:rPr>
            <w:rStyle w:val="Hyperlink"/>
            <w:rFonts w:ascii="Times New Roman" w:hAnsi="Times New Roman" w:cs="Times New Roman"/>
            <w:szCs w:val="24"/>
          </w:rPr>
          <w:t>Swedwatch</w:t>
        </w:r>
        <w:proofErr w:type="spellEnd"/>
      </w:hyperlink>
      <w:r w:rsidRPr="00185416">
        <w:rPr>
          <w:rFonts w:ascii="Times New Roman" w:hAnsi="Times New Roman" w:cs="Times New Roman"/>
          <w:szCs w:val="24"/>
        </w:rPr>
        <w:t>.</w:t>
      </w:r>
    </w:p>
    <w:sectPr w:rsidR="00A92034" w:rsidRPr="0018541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416"/>
    <w:rsid w:val="0009635D"/>
    <w:rsid w:val="00185416"/>
    <w:rsid w:val="00255409"/>
    <w:rsid w:val="00A92034"/>
    <w:rsid w:val="00CB0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F17F7"/>
  <w15:chartTrackingRefBased/>
  <w15:docId w15:val="{CE59CBC7-B453-46A1-8FFB-08FF438E2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541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5416"/>
    <w:pPr>
      <w:spacing w:before="100" w:beforeAutospacing="1" w:after="100" w:afterAutospacing="1"/>
    </w:pPr>
  </w:style>
  <w:style w:type="character" w:styleId="Hyperlink">
    <w:name w:val="Hyperlink"/>
    <w:basedOn w:val="DefaultParagraphFont"/>
    <w:uiPriority w:val="99"/>
    <w:semiHidden/>
    <w:unhideWhenUsed/>
    <w:rsid w:val="001854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732035">
      <w:bodyDiv w:val="1"/>
      <w:marLeft w:val="0"/>
      <w:marRight w:val="0"/>
      <w:marTop w:val="0"/>
      <w:marBottom w:val="0"/>
      <w:divBdr>
        <w:top w:val="none" w:sz="0" w:space="0" w:color="auto"/>
        <w:left w:val="none" w:sz="0" w:space="0" w:color="auto"/>
        <w:bottom w:val="none" w:sz="0" w:space="0" w:color="auto"/>
        <w:right w:val="none" w:sz="0" w:space="0" w:color="auto"/>
      </w:divBdr>
    </w:div>
    <w:div w:id="201885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chr.org/Documents/Publications/GuidingPrinciplesBusinessHR_EN.pdf" TargetMode="External"/><Relationship Id="rId13" Type="http://schemas.openxmlformats.org/officeDocument/2006/relationships/hyperlink" Target="http://news.trust.org/item/20170317121733-3eofm" TargetMode="External"/><Relationship Id="rId18" Type="http://schemas.openxmlformats.org/officeDocument/2006/relationships/hyperlink" Target="http://in.reuters.com/article/thailand-rights-activist/exclusive-prominent-uk-rights-activist-fearing-for-safety-leaves-thailand-idINKBN1310XA" TargetMode="External"/><Relationship Id="rId26" Type="http://schemas.openxmlformats.org/officeDocument/2006/relationships/hyperlink" Target="http://www.ethicaltrade.org/"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ilrf.org/releases/migrant-workers-prosecuted-reporting-exploitation-thailand" TargetMode="External"/><Relationship Id="rId34" Type="http://schemas.openxmlformats.org/officeDocument/2006/relationships/hyperlink" Target="http://www.bangkokpost.com/archive/rights-body-dismisses-chicken-farm-slavery-claim/1087061" TargetMode="External"/><Relationship Id="rId7" Type="http://schemas.openxmlformats.org/officeDocument/2006/relationships/hyperlink" Target="http://www.asahi.com/ajw/articles/AJ201706080030.html" TargetMode="External"/><Relationship Id="rId12" Type="http://schemas.openxmlformats.org/officeDocument/2006/relationships/hyperlink" Target="http://www.channelnewsasia.com/news/asiapacific/myanmar-workers-sue-thai-food-titan-for-labour-abuse/3095896.html" TargetMode="External"/><Relationship Id="rId17" Type="http://schemas.openxmlformats.org/officeDocument/2006/relationships/hyperlink" Target="http://www.dvb.no/news/another-poultry-farm-worker-faces-charges/68461" TargetMode="External"/><Relationship Id="rId25" Type="http://schemas.openxmlformats.org/officeDocument/2006/relationships/hyperlink" Target="http://www.fta-intl.org/sites/default/files/letter%20to%20Thai%20Embassy%20July%202017.pdf" TargetMode="External"/><Relationship Id="rId33" Type="http://schemas.openxmlformats.org/officeDocument/2006/relationships/hyperlink" Target="http://www.bangkokpost.com/news/general/1030273/commission-to-probe-poultry-industry-labour-abuses" TargetMode="External"/><Relationship Id="rId38" Type="http://schemas.openxmlformats.org/officeDocument/2006/relationships/hyperlink" Target="http://www.swedwatch.org/sites/default/files/tmp/76_thaikyckling_151123_ab.pdf" TargetMode="External"/><Relationship Id="rId2" Type="http://schemas.openxmlformats.org/officeDocument/2006/relationships/settings" Target="settings.xml"/><Relationship Id="rId16" Type="http://schemas.openxmlformats.org/officeDocument/2006/relationships/hyperlink" Target="http://www.abc.net.au/news/2016-07-01/case-of-chicken-farm-slaves-highlights-thai-labour-problems/7561714" TargetMode="External"/><Relationship Id="rId20" Type="http://schemas.openxmlformats.org/officeDocument/2006/relationships/hyperlink" Target="http://bangkok.ohchr.org/news/press/Thaimigrantes.aspx" TargetMode="External"/><Relationship Id="rId29" Type="http://schemas.openxmlformats.org/officeDocument/2006/relationships/hyperlink" Target="http://www.globalmeatnews.com/Industry-Markets/Slavery-claims-in-Thai-meat-supply-chain" TargetMode="External"/><Relationship Id="rId1" Type="http://schemas.openxmlformats.org/officeDocument/2006/relationships/styles" Target="styles.xml"/><Relationship Id="rId6" Type="http://schemas.openxmlformats.org/officeDocument/2006/relationships/hyperlink" Target="https://www.theguardian.com/global-development/2017/jun/06/workers-claiming-they-had-to-sleep-with-the-chickens-face-thai-court-charges-burmese-migrants" TargetMode="External"/><Relationship Id="rId11" Type="http://schemas.openxmlformats.org/officeDocument/2006/relationships/hyperlink" Target="https://business-humanrights.org/en/betagro-thammakaset-lawsuit-re-labour-exploitation-in-thailand" TargetMode="External"/><Relationship Id="rId24" Type="http://schemas.openxmlformats.org/officeDocument/2006/relationships/hyperlink" Target="http://www.fortifyrights.org/publication-20170712.html" TargetMode="External"/><Relationship Id="rId32" Type="http://schemas.openxmlformats.org/officeDocument/2006/relationships/hyperlink" Target="http://www.msn.com/th-th/video/watch/%E0%B8%9F%E0%B8%B2%E0%B8%A3%E0%B9%8C%E0%B8%A1%E0%B9%84%E0%B8%81%E0%B9%88%E0%B9%84%E0%B8%97%E0%B8%A2%E0%B9%84%E0%B8%A1%E0%B9%88%E0%B8%A1%E0%B8%B5%E0%B9%81%E0%B8%A3%E0%B8%87%E0%B8%87%E0%B8%B2%E0%B8%99%E0%B8%97%E0%B8%B2%E0%B8%AA/vi-BBvesKW?refvid=BBurDks" TargetMode="External"/><Relationship Id="rId37" Type="http://schemas.openxmlformats.org/officeDocument/2006/relationships/hyperlink" Target="http://www.finnwatch.org/images/pdf/chickenproductionThailand.pdf" TargetMode="External"/><Relationship Id="rId40" Type="http://schemas.openxmlformats.org/officeDocument/2006/relationships/theme" Target="theme/theme1.xml"/><Relationship Id="rId5" Type="http://schemas.openxmlformats.org/officeDocument/2006/relationships/hyperlink" Target="https://www.theguardian.com/global-development/2016/aug/01/thai-chicken-farm-workers-slept-on-the-floor-next-to-28000-birds" TargetMode="External"/><Relationship Id="rId15" Type="http://schemas.openxmlformats.org/officeDocument/2006/relationships/hyperlink" Target="http://www.msn.com/en-sg/news/other/thai-food-giant-drops-chicken-farm-over-labour-abuses/ar-AAhLWHl" TargetMode="External"/><Relationship Id="rId23" Type="http://schemas.openxmlformats.org/officeDocument/2006/relationships/hyperlink" Target="https://www.hrw.org/news/2017/06/06/thailand-drop-defamation-charges-against-burmese-workers" TargetMode="External"/><Relationship Id="rId28" Type="http://schemas.openxmlformats.org/officeDocument/2006/relationships/hyperlink" Target="http://www.globalmeatnews.com/Industry-Markets/Thailand-to-end-human-rights-abuse-in-chicken-business" TargetMode="External"/><Relationship Id="rId36" Type="http://schemas.openxmlformats.org/officeDocument/2006/relationships/hyperlink" Target="http://www.thaipoultry.org/Portals/5/Containers/border/%E0%B8%81%E0%B8%B2%E0%B8%A3%E0%B8%AA%E0%B9%88%E0%B8%87%E0%B8%AD%E0%B8%AD%E0%B8%81/Dec2015.pdf" TargetMode="External"/><Relationship Id="rId10" Type="http://schemas.openxmlformats.org/officeDocument/2006/relationships/hyperlink" Target="http://www.dvb.no/news/thai-govt-poultry-industry-agree-new-labour-guidelines/69645" TargetMode="External"/><Relationship Id="rId19" Type="http://schemas.openxmlformats.org/officeDocument/2006/relationships/hyperlink" Target="http://www.bbc.com/news/world-asia-37896421" TargetMode="External"/><Relationship Id="rId31" Type="http://schemas.openxmlformats.org/officeDocument/2006/relationships/hyperlink" Target="http://www.globalmeatnews.com/Industry-Markets/Thai-chicken-sector-agrees-to-end-human-rights-abuse" TargetMode="External"/><Relationship Id="rId4" Type="http://schemas.openxmlformats.org/officeDocument/2006/relationships/hyperlink" Target="http://www.reuters.com/article/us-thailand-labour-rights-idUSKCN11L00F" TargetMode="External"/><Relationship Id="rId9" Type="http://schemas.openxmlformats.org/officeDocument/2006/relationships/hyperlink" Target="http://www.tcijthai.com/news/2017/9/english/7340" TargetMode="External"/><Relationship Id="rId14" Type="http://schemas.openxmlformats.org/officeDocument/2006/relationships/hyperlink" Target="http://www.betagro.com/" TargetMode="External"/><Relationship Id="rId22" Type="http://schemas.openxmlformats.org/officeDocument/2006/relationships/hyperlink" Target="https://spcommreports.ohchr.org/TMResultsBase/DownLoadPublicCommunicationFile?gId=22831" TargetMode="External"/><Relationship Id="rId27" Type="http://schemas.openxmlformats.org/officeDocument/2006/relationships/hyperlink" Target="http://www.thaituna.org/?page_id=32" TargetMode="External"/><Relationship Id="rId30" Type="http://schemas.openxmlformats.org/officeDocument/2006/relationships/hyperlink" Target="http://www.thepoultrysite.com/poultrynews/37472/thai-poultry-industry-government-join-to-promote-good-labour-practices/" TargetMode="External"/><Relationship Id="rId35" Type="http://schemas.openxmlformats.org/officeDocument/2006/relationships/hyperlink" Target="http://www.ipsosconsulting.com/pdf/Ipsos-Research-Note-Thailand-Poult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1755</Words>
  <Characters>10005</Characters>
  <Application>Microsoft Office Word</Application>
  <DocSecurity>0</DocSecurity>
  <Lines>83</Lines>
  <Paragraphs>23</Paragraphs>
  <ScaleCrop>false</ScaleCrop>
  <Company/>
  <LinksUpToDate>false</LinksUpToDate>
  <CharactersWithSpaces>11737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Zbona BHRRC</dc:creator>
  <cp:keywords/>
  <dc:description/>
  <cp:lastModifiedBy>Ana Zbona BHRRC</cp:lastModifiedBy>
  <cp:revision>1</cp:revision>
  <dcterms:created xsi:type="dcterms:W3CDTF">2017-10-04T08:50:00Z</dcterms:created>
  <dcterms:modified xsi:type="dcterms:W3CDTF">2017-10-04T08:56:00Z</dcterms:modified>
</cp:coreProperties>
</file>